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C" w:rsidRPr="002F15F6" w:rsidRDefault="00F01BFA" w:rsidP="0099485B">
      <w:pPr>
        <w:tabs>
          <w:tab w:val="left" w:pos="5267"/>
        </w:tabs>
        <w:spacing w:line="594" w:lineRule="exact"/>
        <w:rPr>
          <w:rFonts w:ascii="Arial" w:eastAsia="Arial" w:hAnsi="Arial" w:cs="Arial"/>
          <w:b/>
          <w:sz w:val="32"/>
          <w:szCs w:val="32"/>
          <w:lang w:val="fr-FR"/>
        </w:rPr>
      </w:pPr>
      <w:r w:rsidRPr="002F15F6">
        <w:rPr>
          <w:rFonts w:ascii="Arial" w:eastAsia="Calibri" w:hAnsi="Arial" w:cs="Arial"/>
          <w:b/>
          <w:spacing w:val="-6"/>
          <w:w w:val="90"/>
          <w:sz w:val="32"/>
          <w:szCs w:val="32"/>
          <w:lang w:val="fr-FR"/>
        </w:rPr>
        <w:t>L</w:t>
      </w:r>
      <w:r w:rsidR="0099485B" w:rsidRPr="002F15F6">
        <w:rPr>
          <w:rFonts w:ascii="Arial" w:eastAsia="Calibri" w:hAnsi="Arial" w:cs="Arial"/>
          <w:b/>
          <w:spacing w:val="-6"/>
          <w:w w:val="90"/>
          <w:sz w:val="32"/>
          <w:szCs w:val="32"/>
          <w:lang w:val="fr-FR"/>
        </w:rPr>
        <w:t>eçon</w:t>
      </w:r>
      <w:r w:rsidR="00CB019E">
        <w:rPr>
          <w:rFonts w:ascii="Arial" w:eastAsia="Calibri" w:hAnsi="Arial" w:cs="Arial"/>
          <w:b/>
          <w:spacing w:val="-6"/>
          <w:w w:val="90"/>
          <w:sz w:val="32"/>
          <w:szCs w:val="32"/>
          <w:lang w:val="fr-FR"/>
        </w:rPr>
        <w:t>12</w:t>
      </w:r>
      <w:bookmarkStart w:id="0" w:name="_GoBack"/>
      <w:bookmarkEnd w:id="0"/>
      <w:r w:rsidR="0099485B" w:rsidRPr="002F15F6">
        <w:rPr>
          <w:rFonts w:ascii="Arial" w:eastAsia="Calibri" w:hAnsi="Arial" w:cs="Arial"/>
          <w:b/>
          <w:spacing w:val="-6"/>
          <w:w w:val="90"/>
          <w:sz w:val="32"/>
          <w:szCs w:val="32"/>
          <w:lang w:val="fr-FR"/>
        </w:rPr>
        <w:t xml:space="preserve"> : </w:t>
      </w:r>
      <w:r w:rsidR="002F15F6" w:rsidRPr="002F15F6">
        <w:rPr>
          <w:rFonts w:ascii="Arial" w:eastAsia="Calibri" w:hAnsi="Arial" w:cs="Arial"/>
          <w:b/>
          <w:spacing w:val="-6"/>
          <w:w w:val="90"/>
          <w:sz w:val="32"/>
          <w:szCs w:val="32"/>
          <w:lang w:val="fr-FR"/>
        </w:rPr>
        <w:t>L</w:t>
      </w:r>
      <w:r w:rsidR="00ED2198" w:rsidRPr="002F15F6">
        <w:rPr>
          <w:rFonts w:ascii="Arial" w:eastAsia="Calibri" w:hAnsi="Arial" w:cs="Arial"/>
          <w:b/>
          <w:spacing w:val="-6"/>
          <w:w w:val="90"/>
          <w:sz w:val="32"/>
          <w:szCs w:val="32"/>
          <w:lang w:val="fr-FR"/>
        </w:rPr>
        <w:t xml:space="preserve">es </w:t>
      </w:r>
      <w:r w:rsidR="00DA0F3C">
        <w:rPr>
          <w:rFonts w:ascii="Arial" w:eastAsia="Calibri" w:hAnsi="Arial" w:cs="Arial"/>
          <w:b/>
          <w:spacing w:val="-6"/>
          <w:w w:val="90"/>
          <w:sz w:val="32"/>
          <w:szCs w:val="32"/>
          <w:lang w:val="fr-FR"/>
        </w:rPr>
        <w:t>droit</w:t>
      </w:r>
      <w:r w:rsidR="00C4327A" w:rsidRPr="002F15F6">
        <w:rPr>
          <w:rFonts w:ascii="Arial" w:eastAsia="Calibri" w:hAnsi="Arial" w:cs="Arial"/>
          <w:b/>
          <w:spacing w:val="-6"/>
          <w:w w:val="90"/>
          <w:sz w:val="32"/>
          <w:szCs w:val="32"/>
          <w:lang w:val="fr-FR"/>
        </w:rPr>
        <w:t>es</w:t>
      </w:r>
    </w:p>
    <w:p w:rsidR="00EE156C" w:rsidRPr="00AD5173" w:rsidRDefault="00EE156C">
      <w:pPr>
        <w:spacing w:before="7" w:line="190" w:lineRule="exact"/>
        <w:rPr>
          <w:rFonts w:ascii="Arial" w:hAnsi="Arial" w:cs="Arial"/>
          <w:sz w:val="19"/>
          <w:szCs w:val="19"/>
          <w:lang w:val="fr-FR"/>
        </w:rPr>
      </w:pPr>
    </w:p>
    <w:p w:rsidR="00DA0F3C" w:rsidRDefault="000E25D0" w:rsidP="00B27FED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154940</wp:posOffset>
            </wp:positionV>
            <wp:extent cx="2460625" cy="111603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111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27A">
        <w:rPr>
          <w:rFonts w:ascii="Arial" w:eastAsia="Times New Roman" w:hAnsi="Arial" w:cs="Arial"/>
          <w:sz w:val="24"/>
          <w:szCs w:val="36"/>
          <w:lang w:val="fr-FR" w:eastAsia="fr-FR"/>
        </w:rPr>
        <w:t>Un</w:t>
      </w:r>
      <w:r w:rsidR="00DA0F3C">
        <w:rPr>
          <w:rFonts w:ascii="Arial" w:eastAsia="Times New Roman" w:hAnsi="Arial" w:cs="Arial"/>
          <w:sz w:val="24"/>
          <w:szCs w:val="36"/>
          <w:lang w:val="fr-FR" w:eastAsia="fr-FR"/>
        </w:rPr>
        <w:t xml:space="preserve">e </w:t>
      </w:r>
      <w:r w:rsidR="00DA0F3C" w:rsidRPr="008B2B27">
        <w:rPr>
          <w:rFonts w:ascii="Arial" w:eastAsia="Times New Roman" w:hAnsi="Arial" w:cs="Arial"/>
          <w:b/>
          <w:sz w:val="24"/>
          <w:szCs w:val="36"/>
          <w:lang w:val="fr-FR" w:eastAsia="fr-FR"/>
        </w:rPr>
        <w:t>droite</w:t>
      </w:r>
      <w:r w:rsidR="00DA0F3C">
        <w:rPr>
          <w:rFonts w:ascii="Arial" w:eastAsia="Times New Roman" w:hAnsi="Arial" w:cs="Arial"/>
          <w:sz w:val="24"/>
          <w:szCs w:val="36"/>
          <w:lang w:val="fr-FR" w:eastAsia="fr-FR"/>
        </w:rPr>
        <w:t xml:space="preserve"> c’est une suite de points alignés qui ne s’arrête </w:t>
      </w:r>
      <w:r w:rsidR="008B2B27">
        <w:rPr>
          <w:rFonts w:ascii="Arial" w:eastAsia="Times New Roman" w:hAnsi="Arial" w:cs="Arial"/>
          <w:sz w:val="24"/>
          <w:szCs w:val="36"/>
          <w:lang w:val="fr-FR" w:eastAsia="fr-FR"/>
        </w:rPr>
        <w:t>jamais</w:t>
      </w:r>
      <w:r w:rsidR="00DA0F3C">
        <w:rPr>
          <w:rFonts w:ascii="Arial" w:eastAsia="Times New Roman" w:hAnsi="Arial" w:cs="Arial"/>
          <w:sz w:val="24"/>
          <w:szCs w:val="36"/>
          <w:lang w:val="fr-FR" w:eastAsia="fr-FR"/>
        </w:rPr>
        <w:t>.</w:t>
      </w:r>
    </w:p>
    <w:p w:rsidR="00C4327A" w:rsidRDefault="00C4327A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p w:rsidR="00DA0F3C" w:rsidRDefault="00EC73AB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  <w:r>
        <w:rPr>
          <w:rFonts w:ascii="Arial" w:eastAsia="Times New Roman" w:hAnsi="Arial" w:cs="Arial"/>
          <w:noProof/>
          <w:sz w:val="24"/>
          <w:szCs w:val="36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40.25pt;margin-top:8.55pt;width:148.2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" fillcolor="white [3201]" stroked="f" strokeweight=".5pt">
            <v:textbox>
              <w:txbxContent>
                <w:p w:rsidR="00DA0F3C" w:rsidRPr="000E25D0" w:rsidRDefault="00DA0F3C">
                  <w:pPr>
                    <w:rPr>
                      <w:rFonts w:ascii="Arial" w:hAnsi="Arial" w:cs="Arial"/>
                    </w:rPr>
                  </w:pPr>
                  <w:r w:rsidRPr="000E25D0">
                    <w:rPr>
                      <w:rFonts w:ascii="Arial" w:hAnsi="Arial" w:cs="Arial"/>
                    </w:rPr>
                    <w:t xml:space="preserve">On la note (D) </w:t>
                  </w:r>
                  <w:proofErr w:type="spellStart"/>
                  <w:r w:rsidRPr="000E25D0">
                    <w:rPr>
                      <w:rFonts w:ascii="Arial" w:hAnsi="Arial" w:cs="Arial"/>
                    </w:rPr>
                    <w:t>ou</w:t>
                  </w:r>
                  <w:proofErr w:type="spellEnd"/>
                  <w:r w:rsidRPr="000E25D0">
                    <w:rPr>
                      <w:rFonts w:ascii="Arial" w:hAnsi="Arial" w:cs="Arial"/>
                    </w:rPr>
                    <w:t xml:space="preserve"> (AB)</w:t>
                  </w:r>
                </w:p>
              </w:txbxContent>
            </v:textbox>
          </v:shape>
        </w:pict>
      </w:r>
    </w:p>
    <w:p w:rsidR="00DA0F3C" w:rsidRDefault="00DA0F3C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p w:rsidR="000E25D0" w:rsidRDefault="000E25D0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p w:rsidR="000E25D0" w:rsidRDefault="000E25D0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p w:rsidR="000E25D0" w:rsidRDefault="000E25D0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p w:rsidR="000E25D0" w:rsidRDefault="000E25D0" w:rsidP="000E25D0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p w:rsidR="000E25D0" w:rsidRDefault="006047B7" w:rsidP="000E25D0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  <w:r>
        <w:rPr>
          <w:rFonts w:ascii="Arial" w:eastAsia="Times New Roman" w:hAnsi="Arial" w:cs="Arial"/>
          <w:sz w:val="24"/>
          <w:szCs w:val="36"/>
          <w:lang w:val="fr-FR" w:eastAsia="fr-FR"/>
        </w:rPr>
        <w:sym w:font="Wingdings" w:char="F0F0"/>
      </w:r>
      <w:r w:rsidR="000E25D0">
        <w:rPr>
          <w:rFonts w:ascii="Arial" w:eastAsia="Times New Roman" w:hAnsi="Arial" w:cs="Arial"/>
          <w:sz w:val="24"/>
          <w:szCs w:val="36"/>
          <w:lang w:val="fr-FR" w:eastAsia="fr-FR"/>
        </w:rPr>
        <w:t xml:space="preserve">Quand deux droites se coupent, on dit qu’elles sont </w:t>
      </w:r>
      <w:r w:rsidR="000E25D0" w:rsidRPr="000E25D0">
        <w:rPr>
          <w:rFonts w:ascii="Arial" w:eastAsia="Times New Roman" w:hAnsi="Arial" w:cs="Arial"/>
          <w:b/>
          <w:sz w:val="24"/>
          <w:szCs w:val="36"/>
          <w:lang w:val="fr-FR" w:eastAsia="fr-FR"/>
        </w:rPr>
        <w:t>sécantes</w:t>
      </w:r>
      <w:r w:rsidR="000E25D0">
        <w:rPr>
          <w:rFonts w:ascii="Arial" w:eastAsia="Times New Roman" w:hAnsi="Arial" w:cs="Arial"/>
          <w:sz w:val="24"/>
          <w:szCs w:val="36"/>
          <w:lang w:val="fr-FR" w:eastAsia="fr-FR"/>
        </w:rPr>
        <w:t>.</w:t>
      </w:r>
    </w:p>
    <w:p w:rsidR="000E25D0" w:rsidRDefault="000E25D0" w:rsidP="000E25D0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p w:rsidR="000E25D0" w:rsidRDefault="000E25D0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2083933" cy="762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825" cy="76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B7" w:rsidRDefault="006047B7" w:rsidP="000E25D0">
      <w:pPr>
        <w:widowControl/>
        <w:rPr>
          <w:rFonts w:ascii="Arial" w:eastAsia="Times New Roman" w:hAnsi="Arial" w:cs="Arial"/>
          <w:sz w:val="24"/>
          <w:szCs w:val="28"/>
          <w:lang w:val="fr-FR" w:eastAsia="fr-FR"/>
        </w:rPr>
      </w:pPr>
    </w:p>
    <w:p w:rsidR="000E25D0" w:rsidRPr="000E25D0" w:rsidRDefault="006047B7" w:rsidP="000E25D0">
      <w:pPr>
        <w:widowControl/>
        <w:rPr>
          <w:rFonts w:ascii="Arial" w:eastAsia="Times New Roman" w:hAnsi="Arial" w:cs="Arial"/>
          <w:sz w:val="24"/>
          <w:szCs w:val="28"/>
          <w:lang w:val="fr-FR" w:eastAsia="fr-FR"/>
        </w:rPr>
      </w:pPr>
      <w:r>
        <w:rPr>
          <w:rFonts w:ascii="Arial" w:eastAsia="Times New Roman" w:hAnsi="Arial" w:cs="Arial"/>
          <w:sz w:val="24"/>
          <w:szCs w:val="36"/>
          <w:lang w:val="fr-FR" w:eastAsia="fr-FR"/>
        </w:rPr>
        <w:sym w:font="Wingdings" w:char="F0F0"/>
      </w:r>
      <w:r w:rsidR="000E25D0" w:rsidRPr="000E25D0">
        <w:rPr>
          <w:rFonts w:ascii="Arial" w:eastAsia="Times New Roman" w:hAnsi="Arial" w:cs="Arial"/>
          <w:sz w:val="24"/>
          <w:szCs w:val="28"/>
          <w:lang w:val="fr-FR" w:eastAsia="fr-FR"/>
        </w:rPr>
        <w:t xml:space="preserve">Quand deux droites se coupent en faisant un angle droit, on dit qu’elles sont </w:t>
      </w:r>
      <w:r w:rsidR="000E25D0" w:rsidRPr="006047B7">
        <w:rPr>
          <w:rFonts w:ascii="Arial" w:eastAsia="Times New Roman" w:hAnsi="Arial" w:cs="Arial"/>
          <w:b/>
          <w:sz w:val="24"/>
          <w:szCs w:val="28"/>
          <w:lang w:val="fr-FR" w:eastAsia="fr-FR"/>
        </w:rPr>
        <w:t>perpendiculaires</w:t>
      </w:r>
      <w:r w:rsidR="000E25D0" w:rsidRPr="000E25D0">
        <w:rPr>
          <w:rFonts w:ascii="Arial" w:eastAsia="Times New Roman" w:hAnsi="Arial" w:cs="Arial"/>
          <w:sz w:val="24"/>
          <w:szCs w:val="28"/>
          <w:lang w:val="fr-FR" w:eastAsia="fr-FR"/>
        </w:rPr>
        <w:t>.</w:t>
      </w:r>
    </w:p>
    <w:p w:rsidR="000E25D0" w:rsidRDefault="000E25D0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p w:rsidR="000E25D0" w:rsidRDefault="000E25D0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3132704" cy="186372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995" cy="187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B7" w:rsidRDefault="006047B7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p w:rsidR="006047B7" w:rsidRDefault="006047B7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  <w:r>
        <w:rPr>
          <w:rFonts w:ascii="Arial" w:eastAsia="Times New Roman" w:hAnsi="Arial" w:cs="Arial"/>
          <w:sz w:val="24"/>
          <w:szCs w:val="36"/>
          <w:lang w:val="fr-FR" w:eastAsia="fr-FR"/>
        </w:rPr>
        <w:lastRenderedPageBreak/>
        <w:t>On utilise l’équerre pour vérifier si deux droites sont perpendiculaires.</w:t>
      </w:r>
    </w:p>
    <w:p w:rsidR="006047B7" w:rsidRDefault="006047B7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tbl>
      <w:tblPr>
        <w:tblStyle w:val="Grilledutableau"/>
        <w:tblW w:w="6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75"/>
        <w:gridCol w:w="1562"/>
        <w:gridCol w:w="1937"/>
        <w:gridCol w:w="1562"/>
      </w:tblGrid>
      <w:tr w:rsidR="009260B9" w:rsidTr="009260B9">
        <w:trPr>
          <w:trHeight w:val="1432"/>
        </w:trPr>
        <w:tc>
          <w:tcPr>
            <w:tcW w:w="1875" w:type="dxa"/>
          </w:tcPr>
          <w:p w:rsidR="006047B7" w:rsidRDefault="006047B7" w:rsidP="006047B7">
            <w:pPr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50259" cy="606425"/>
                  <wp:effectExtent l="0" t="0" r="0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29" cy="61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</w:tcPr>
          <w:p w:rsidR="006047B7" w:rsidRDefault="009260B9" w:rsidP="006047B7">
            <w:pPr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54710" cy="844550"/>
                  <wp:effectExtent l="0" t="0" r="254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6047B7" w:rsidRDefault="009260B9" w:rsidP="006047B7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92835" cy="62992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</w:tcPr>
          <w:p w:rsidR="006047B7" w:rsidRDefault="009260B9" w:rsidP="006047B7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54710" cy="838200"/>
                  <wp:effectExtent l="0" t="0" r="254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0B9" w:rsidTr="009260B9">
        <w:trPr>
          <w:trHeight w:val="304"/>
        </w:trPr>
        <w:tc>
          <w:tcPr>
            <w:tcW w:w="3437" w:type="dxa"/>
            <w:gridSpan w:val="2"/>
          </w:tcPr>
          <w:p w:rsidR="009260B9" w:rsidRPr="008B2B27" w:rsidRDefault="009260B9" w:rsidP="008B2B2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B2B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https://huit.re/paralleles1</w:t>
            </w:r>
          </w:p>
        </w:tc>
        <w:tc>
          <w:tcPr>
            <w:tcW w:w="3499" w:type="dxa"/>
            <w:gridSpan w:val="2"/>
          </w:tcPr>
          <w:p w:rsidR="009260B9" w:rsidRPr="008B2B27" w:rsidRDefault="009260B9" w:rsidP="008B2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B27">
              <w:rPr>
                <w:rFonts w:ascii="Arial" w:hAnsi="Arial" w:cs="Arial"/>
                <w:sz w:val="20"/>
                <w:szCs w:val="20"/>
              </w:rPr>
              <w:t>https://huit.re/paralleles2</w:t>
            </w:r>
          </w:p>
        </w:tc>
      </w:tr>
    </w:tbl>
    <w:p w:rsidR="000E25D0" w:rsidRDefault="000E25D0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p w:rsidR="00926E4B" w:rsidRDefault="00926E4B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p w:rsidR="006047B7" w:rsidRDefault="009260B9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  <w:r>
        <w:rPr>
          <w:rFonts w:ascii="Arial" w:eastAsia="Times New Roman" w:hAnsi="Arial" w:cs="Arial"/>
          <w:sz w:val="24"/>
          <w:szCs w:val="36"/>
          <w:lang w:val="fr-FR" w:eastAsia="fr-FR"/>
        </w:rPr>
        <w:sym w:font="Wingdings" w:char="F0F0"/>
      </w:r>
      <w:r w:rsidR="006047B7">
        <w:rPr>
          <w:rFonts w:ascii="Arial" w:eastAsia="Times New Roman" w:hAnsi="Arial" w:cs="Arial"/>
          <w:sz w:val="24"/>
          <w:szCs w:val="36"/>
          <w:lang w:val="fr-FR" w:eastAsia="fr-FR"/>
        </w:rPr>
        <w:t xml:space="preserve">Quand deux droites gardent toujours le même écartement, qu’elles ne se coupent jamais, on dit qu’elles sont </w:t>
      </w:r>
      <w:r w:rsidR="006047B7" w:rsidRPr="006047B7">
        <w:rPr>
          <w:rFonts w:ascii="Arial" w:eastAsia="Times New Roman" w:hAnsi="Arial" w:cs="Arial"/>
          <w:b/>
          <w:sz w:val="24"/>
          <w:szCs w:val="36"/>
          <w:lang w:val="fr-FR" w:eastAsia="fr-FR"/>
        </w:rPr>
        <w:t>parallèles.</w:t>
      </w:r>
    </w:p>
    <w:p w:rsidR="006047B7" w:rsidRDefault="006047B7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p w:rsidR="006047B7" w:rsidRDefault="00EC73AB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  <w:r w:rsidRPr="00EC73A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8" o:spid="_x0000_s1028" type="#_x0000_t32" style="position:absolute;margin-left:263.25pt;margin-top:7.35pt;width:13.2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" strokecolor="#4579b8 [3044]">
            <v:stroke startarrow="block" endarrow="block"/>
          </v:shape>
        </w:pict>
      </w:r>
      <w:r w:rsidRPr="00EC73AB">
        <w:rPr>
          <w:noProof/>
        </w:rPr>
        <w:pict>
          <v:shape id="Connecteur droit avec flèche 27" o:spid="_x0000_s1027" type="#_x0000_t32" style="position:absolute;margin-left:72.7pt;margin-top:47.6pt;width:13.2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" strokecolor="#4579b8 [3044]">
            <v:stroke startarrow="block" endarrow="block"/>
          </v:shape>
        </w:pict>
      </w:r>
      <w:r w:rsidR="006047B7">
        <w:rPr>
          <w:noProof/>
          <w:lang w:val="fr-FR" w:eastAsia="fr-FR"/>
        </w:rPr>
        <w:drawing>
          <wp:inline distT="0" distB="0" distL="0" distR="0">
            <wp:extent cx="4204335" cy="1541145"/>
            <wp:effectExtent l="0" t="0" r="5715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0433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B27" w:rsidRDefault="008B2B27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tbl>
      <w:tblPr>
        <w:tblStyle w:val="Grilledutableau"/>
        <w:tblW w:w="6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75"/>
        <w:gridCol w:w="1562"/>
        <w:gridCol w:w="1937"/>
        <w:gridCol w:w="1562"/>
      </w:tblGrid>
      <w:tr w:rsidR="00926E4B" w:rsidTr="00617E4E">
        <w:trPr>
          <w:trHeight w:val="1432"/>
        </w:trPr>
        <w:tc>
          <w:tcPr>
            <w:tcW w:w="1875" w:type="dxa"/>
          </w:tcPr>
          <w:p w:rsidR="00926E4B" w:rsidRDefault="00926E4B" w:rsidP="00617E4E">
            <w:pPr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53465" cy="61087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</w:tcPr>
          <w:p w:rsidR="00926E4B" w:rsidRDefault="00926E4B" w:rsidP="00617E4E">
            <w:pPr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54710" cy="840105"/>
                  <wp:effectExtent l="0" t="0" r="254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926E4B" w:rsidRDefault="00926E4B" w:rsidP="00617E4E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92835" cy="62928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</w:tcPr>
          <w:p w:rsidR="00926E4B" w:rsidRDefault="00926E4B" w:rsidP="00617E4E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54710" cy="863600"/>
                  <wp:effectExtent l="0" t="0" r="254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E4B" w:rsidTr="00617E4E">
        <w:trPr>
          <w:trHeight w:val="304"/>
        </w:trPr>
        <w:tc>
          <w:tcPr>
            <w:tcW w:w="3437" w:type="dxa"/>
            <w:gridSpan w:val="2"/>
          </w:tcPr>
          <w:p w:rsidR="00926E4B" w:rsidRPr="008B2B27" w:rsidRDefault="00926E4B" w:rsidP="00617E4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B2B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https://huit.re/perpendiculaires1</w:t>
            </w:r>
          </w:p>
        </w:tc>
        <w:tc>
          <w:tcPr>
            <w:tcW w:w="3499" w:type="dxa"/>
            <w:gridSpan w:val="2"/>
          </w:tcPr>
          <w:p w:rsidR="00926E4B" w:rsidRPr="008B2B27" w:rsidRDefault="00926E4B" w:rsidP="00617E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B27">
              <w:rPr>
                <w:rFonts w:ascii="Arial" w:hAnsi="Arial" w:cs="Arial"/>
                <w:sz w:val="20"/>
                <w:szCs w:val="20"/>
              </w:rPr>
              <w:t>https://huit.re/perpendiculaires2</w:t>
            </w:r>
          </w:p>
        </w:tc>
      </w:tr>
    </w:tbl>
    <w:p w:rsidR="008B2B27" w:rsidRDefault="008B2B27" w:rsidP="00DA0F3C">
      <w:pPr>
        <w:widowControl/>
        <w:rPr>
          <w:rFonts w:ascii="Arial" w:eastAsia="Times New Roman" w:hAnsi="Arial" w:cs="Arial"/>
          <w:sz w:val="24"/>
          <w:szCs w:val="36"/>
          <w:lang w:val="fr-FR" w:eastAsia="fr-FR"/>
        </w:rPr>
      </w:pPr>
    </w:p>
    <w:sectPr w:rsidR="008B2B27" w:rsidSect="008445AC">
      <w:pgSz w:w="15600" w:h="10800" w:orient="landscape"/>
      <w:pgMar w:top="420" w:right="858" w:bottom="567" w:left="78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95" w:rsidRDefault="009A6995">
      <w:r>
        <w:separator/>
      </w:r>
    </w:p>
  </w:endnote>
  <w:endnote w:type="continuationSeparator" w:id="1">
    <w:p w:rsidR="009A6995" w:rsidRDefault="009A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95" w:rsidRDefault="009A6995">
      <w:r>
        <w:separator/>
      </w:r>
    </w:p>
  </w:footnote>
  <w:footnote w:type="continuationSeparator" w:id="1">
    <w:p w:rsidR="009A6995" w:rsidRDefault="009A6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702"/>
    <w:multiLevelType w:val="hybridMultilevel"/>
    <w:tmpl w:val="1A5A3806"/>
    <w:lvl w:ilvl="0" w:tplc="BB44965C">
      <w:start w:val="1"/>
      <w:numFmt w:val="bullet"/>
      <w:lvlText w:val="-"/>
      <w:lvlJc w:val="left"/>
      <w:pPr>
        <w:ind w:hanging="320"/>
      </w:pPr>
      <w:rPr>
        <w:rFonts w:ascii="Calibri" w:eastAsia="Calibri" w:hAnsi="Calibri" w:hint="default"/>
        <w:position w:val="-3"/>
        <w:sz w:val="72"/>
        <w:szCs w:val="72"/>
      </w:rPr>
    </w:lvl>
    <w:lvl w:ilvl="1" w:tplc="C1F69DB4">
      <w:start w:val="1"/>
      <w:numFmt w:val="bullet"/>
      <w:lvlText w:val="•"/>
      <w:lvlJc w:val="left"/>
      <w:rPr>
        <w:rFonts w:hint="default"/>
      </w:rPr>
    </w:lvl>
    <w:lvl w:ilvl="2" w:tplc="9D1A9650">
      <w:start w:val="1"/>
      <w:numFmt w:val="bullet"/>
      <w:lvlText w:val="•"/>
      <w:lvlJc w:val="left"/>
      <w:rPr>
        <w:rFonts w:hint="default"/>
      </w:rPr>
    </w:lvl>
    <w:lvl w:ilvl="3" w:tplc="15BC0F6A">
      <w:start w:val="1"/>
      <w:numFmt w:val="bullet"/>
      <w:lvlText w:val="•"/>
      <w:lvlJc w:val="left"/>
      <w:rPr>
        <w:rFonts w:hint="default"/>
      </w:rPr>
    </w:lvl>
    <w:lvl w:ilvl="4" w:tplc="D6C6E08E">
      <w:start w:val="1"/>
      <w:numFmt w:val="bullet"/>
      <w:lvlText w:val="•"/>
      <w:lvlJc w:val="left"/>
      <w:rPr>
        <w:rFonts w:hint="default"/>
      </w:rPr>
    </w:lvl>
    <w:lvl w:ilvl="5" w:tplc="4FA29406">
      <w:start w:val="1"/>
      <w:numFmt w:val="bullet"/>
      <w:lvlText w:val="•"/>
      <w:lvlJc w:val="left"/>
      <w:rPr>
        <w:rFonts w:hint="default"/>
      </w:rPr>
    </w:lvl>
    <w:lvl w:ilvl="6" w:tplc="5112A64E">
      <w:start w:val="1"/>
      <w:numFmt w:val="bullet"/>
      <w:lvlText w:val="•"/>
      <w:lvlJc w:val="left"/>
      <w:rPr>
        <w:rFonts w:hint="default"/>
      </w:rPr>
    </w:lvl>
    <w:lvl w:ilvl="7" w:tplc="A5E25E20">
      <w:start w:val="1"/>
      <w:numFmt w:val="bullet"/>
      <w:lvlText w:val="•"/>
      <w:lvlJc w:val="left"/>
      <w:rPr>
        <w:rFonts w:hint="default"/>
      </w:rPr>
    </w:lvl>
    <w:lvl w:ilvl="8" w:tplc="79008B7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D95B25"/>
    <w:multiLevelType w:val="hybridMultilevel"/>
    <w:tmpl w:val="CCAEC984"/>
    <w:lvl w:ilvl="0" w:tplc="490A6E5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4AEEF7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2" w:tplc="BF20B458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3" w:tplc="2BE6898E">
      <w:start w:val="1"/>
      <w:numFmt w:val="bullet"/>
      <w:lvlText w:val="•"/>
      <w:lvlJc w:val="left"/>
      <w:rPr>
        <w:rFonts w:hint="default"/>
      </w:rPr>
    </w:lvl>
    <w:lvl w:ilvl="4" w:tplc="8BEAF2C2">
      <w:start w:val="1"/>
      <w:numFmt w:val="bullet"/>
      <w:lvlText w:val="•"/>
      <w:lvlJc w:val="left"/>
      <w:rPr>
        <w:rFonts w:hint="default"/>
      </w:rPr>
    </w:lvl>
    <w:lvl w:ilvl="5" w:tplc="90E2AB66">
      <w:start w:val="1"/>
      <w:numFmt w:val="bullet"/>
      <w:lvlText w:val="•"/>
      <w:lvlJc w:val="left"/>
      <w:rPr>
        <w:rFonts w:hint="default"/>
      </w:rPr>
    </w:lvl>
    <w:lvl w:ilvl="6" w:tplc="1C88FEEE">
      <w:start w:val="1"/>
      <w:numFmt w:val="bullet"/>
      <w:lvlText w:val="•"/>
      <w:lvlJc w:val="left"/>
      <w:rPr>
        <w:rFonts w:hint="default"/>
      </w:rPr>
    </w:lvl>
    <w:lvl w:ilvl="7" w:tplc="82AEEC6C">
      <w:start w:val="1"/>
      <w:numFmt w:val="bullet"/>
      <w:lvlText w:val="•"/>
      <w:lvlJc w:val="left"/>
      <w:rPr>
        <w:rFonts w:hint="default"/>
      </w:rPr>
    </w:lvl>
    <w:lvl w:ilvl="8" w:tplc="8DB272C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3B2BBA"/>
    <w:multiLevelType w:val="hybridMultilevel"/>
    <w:tmpl w:val="545CB0DA"/>
    <w:lvl w:ilvl="0" w:tplc="1C0431CE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FD4BC48">
      <w:start w:val="1"/>
      <w:numFmt w:val="bullet"/>
      <w:lvlText w:val="•"/>
      <w:lvlJc w:val="left"/>
      <w:rPr>
        <w:rFonts w:hint="default"/>
      </w:rPr>
    </w:lvl>
    <w:lvl w:ilvl="2" w:tplc="D1321758">
      <w:start w:val="1"/>
      <w:numFmt w:val="bullet"/>
      <w:lvlText w:val="•"/>
      <w:lvlJc w:val="left"/>
      <w:rPr>
        <w:rFonts w:hint="default"/>
      </w:rPr>
    </w:lvl>
    <w:lvl w:ilvl="3" w:tplc="EAE60DEA">
      <w:start w:val="1"/>
      <w:numFmt w:val="bullet"/>
      <w:lvlText w:val="•"/>
      <w:lvlJc w:val="left"/>
      <w:rPr>
        <w:rFonts w:hint="default"/>
      </w:rPr>
    </w:lvl>
    <w:lvl w:ilvl="4" w:tplc="1DEA0E2E">
      <w:start w:val="1"/>
      <w:numFmt w:val="bullet"/>
      <w:lvlText w:val="•"/>
      <w:lvlJc w:val="left"/>
      <w:rPr>
        <w:rFonts w:hint="default"/>
      </w:rPr>
    </w:lvl>
    <w:lvl w:ilvl="5" w:tplc="80EEA5D0">
      <w:start w:val="1"/>
      <w:numFmt w:val="bullet"/>
      <w:lvlText w:val="•"/>
      <w:lvlJc w:val="left"/>
      <w:rPr>
        <w:rFonts w:hint="default"/>
      </w:rPr>
    </w:lvl>
    <w:lvl w:ilvl="6" w:tplc="B07C13BE">
      <w:start w:val="1"/>
      <w:numFmt w:val="bullet"/>
      <w:lvlText w:val="•"/>
      <w:lvlJc w:val="left"/>
      <w:rPr>
        <w:rFonts w:hint="default"/>
      </w:rPr>
    </w:lvl>
    <w:lvl w:ilvl="7" w:tplc="A106F5C6">
      <w:start w:val="1"/>
      <w:numFmt w:val="bullet"/>
      <w:lvlText w:val="•"/>
      <w:lvlJc w:val="left"/>
      <w:rPr>
        <w:rFonts w:hint="default"/>
      </w:rPr>
    </w:lvl>
    <w:lvl w:ilvl="8" w:tplc="578896E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0B4BBF"/>
    <w:multiLevelType w:val="hybridMultilevel"/>
    <w:tmpl w:val="479451F4"/>
    <w:lvl w:ilvl="0" w:tplc="7D2ED1BC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CC5C6648">
      <w:start w:val="1"/>
      <w:numFmt w:val="bullet"/>
      <w:lvlText w:val="•"/>
      <w:lvlJc w:val="left"/>
      <w:rPr>
        <w:rFonts w:hint="default"/>
      </w:rPr>
    </w:lvl>
    <w:lvl w:ilvl="2" w:tplc="35765A44">
      <w:start w:val="1"/>
      <w:numFmt w:val="bullet"/>
      <w:lvlText w:val="•"/>
      <w:lvlJc w:val="left"/>
      <w:rPr>
        <w:rFonts w:hint="default"/>
      </w:rPr>
    </w:lvl>
    <w:lvl w:ilvl="3" w:tplc="66D0ACAC">
      <w:start w:val="1"/>
      <w:numFmt w:val="bullet"/>
      <w:lvlText w:val="•"/>
      <w:lvlJc w:val="left"/>
      <w:rPr>
        <w:rFonts w:hint="default"/>
      </w:rPr>
    </w:lvl>
    <w:lvl w:ilvl="4" w:tplc="EFA88D58">
      <w:start w:val="1"/>
      <w:numFmt w:val="bullet"/>
      <w:lvlText w:val="•"/>
      <w:lvlJc w:val="left"/>
      <w:rPr>
        <w:rFonts w:hint="default"/>
      </w:rPr>
    </w:lvl>
    <w:lvl w:ilvl="5" w:tplc="E2AEB45C">
      <w:start w:val="1"/>
      <w:numFmt w:val="bullet"/>
      <w:lvlText w:val="•"/>
      <w:lvlJc w:val="left"/>
      <w:rPr>
        <w:rFonts w:hint="default"/>
      </w:rPr>
    </w:lvl>
    <w:lvl w:ilvl="6" w:tplc="9F10B8E6">
      <w:start w:val="1"/>
      <w:numFmt w:val="bullet"/>
      <w:lvlText w:val="•"/>
      <w:lvlJc w:val="left"/>
      <w:rPr>
        <w:rFonts w:hint="default"/>
      </w:rPr>
    </w:lvl>
    <w:lvl w:ilvl="7" w:tplc="E7B6DBAA">
      <w:start w:val="1"/>
      <w:numFmt w:val="bullet"/>
      <w:lvlText w:val="•"/>
      <w:lvlJc w:val="left"/>
      <w:rPr>
        <w:rFonts w:hint="default"/>
      </w:rPr>
    </w:lvl>
    <w:lvl w:ilvl="8" w:tplc="A0C0818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06D5F67"/>
    <w:multiLevelType w:val="hybridMultilevel"/>
    <w:tmpl w:val="7E32A1D0"/>
    <w:lvl w:ilvl="0" w:tplc="14929780">
      <w:start w:val="11"/>
      <w:numFmt w:val="decimal"/>
      <w:lvlText w:val="%1"/>
      <w:lvlJc w:val="left"/>
      <w:pPr>
        <w:ind w:hanging="1450"/>
      </w:pPr>
      <w:rPr>
        <w:rFonts w:ascii="Calibri" w:eastAsia="Calibri" w:hAnsi="Calibri" w:hint="default"/>
        <w:spacing w:val="-1"/>
        <w:sz w:val="36"/>
        <w:szCs w:val="36"/>
      </w:rPr>
    </w:lvl>
    <w:lvl w:ilvl="1" w:tplc="AA064250">
      <w:start w:val="1"/>
      <w:numFmt w:val="bullet"/>
      <w:lvlText w:val="•"/>
      <w:lvlJc w:val="left"/>
      <w:rPr>
        <w:rFonts w:hint="default"/>
      </w:rPr>
    </w:lvl>
    <w:lvl w:ilvl="2" w:tplc="81E2392A">
      <w:start w:val="1"/>
      <w:numFmt w:val="bullet"/>
      <w:lvlText w:val="•"/>
      <w:lvlJc w:val="left"/>
      <w:rPr>
        <w:rFonts w:hint="default"/>
      </w:rPr>
    </w:lvl>
    <w:lvl w:ilvl="3" w:tplc="4D7023F6">
      <w:start w:val="1"/>
      <w:numFmt w:val="bullet"/>
      <w:lvlText w:val="•"/>
      <w:lvlJc w:val="left"/>
      <w:rPr>
        <w:rFonts w:hint="default"/>
      </w:rPr>
    </w:lvl>
    <w:lvl w:ilvl="4" w:tplc="063A579C">
      <w:start w:val="1"/>
      <w:numFmt w:val="bullet"/>
      <w:lvlText w:val="•"/>
      <w:lvlJc w:val="left"/>
      <w:rPr>
        <w:rFonts w:hint="default"/>
      </w:rPr>
    </w:lvl>
    <w:lvl w:ilvl="5" w:tplc="569AD838">
      <w:start w:val="1"/>
      <w:numFmt w:val="bullet"/>
      <w:lvlText w:val="•"/>
      <w:lvlJc w:val="left"/>
      <w:rPr>
        <w:rFonts w:hint="default"/>
      </w:rPr>
    </w:lvl>
    <w:lvl w:ilvl="6" w:tplc="9D16CAC6">
      <w:start w:val="1"/>
      <w:numFmt w:val="bullet"/>
      <w:lvlText w:val="•"/>
      <w:lvlJc w:val="left"/>
      <w:rPr>
        <w:rFonts w:hint="default"/>
      </w:rPr>
    </w:lvl>
    <w:lvl w:ilvl="7" w:tplc="80DE2D1C">
      <w:start w:val="1"/>
      <w:numFmt w:val="bullet"/>
      <w:lvlText w:val="•"/>
      <w:lvlJc w:val="left"/>
      <w:rPr>
        <w:rFonts w:hint="default"/>
      </w:rPr>
    </w:lvl>
    <w:lvl w:ilvl="8" w:tplc="FD10E4F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7CB7BE8"/>
    <w:multiLevelType w:val="hybridMultilevel"/>
    <w:tmpl w:val="A63A7752"/>
    <w:lvl w:ilvl="0" w:tplc="E50C796E">
      <w:start w:val="1"/>
      <w:numFmt w:val="decimal"/>
      <w:lvlText w:val="%1"/>
      <w:lvlJc w:val="left"/>
      <w:pPr>
        <w:ind w:hanging="264"/>
      </w:pPr>
      <w:rPr>
        <w:rFonts w:ascii="Calibri" w:eastAsia="Calibri" w:hAnsi="Calibri" w:hint="default"/>
        <w:w w:val="99"/>
        <w:sz w:val="36"/>
        <w:szCs w:val="36"/>
      </w:rPr>
    </w:lvl>
    <w:lvl w:ilvl="1" w:tplc="15C68B5C">
      <w:start w:val="1"/>
      <w:numFmt w:val="decimal"/>
      <w:lvlText w:val="%2"/>
      <w:lvlJc w:val="left"/>
      <w:pPr>
        <w:ind w:hanging="565"/>
      </w:pPr>
      <w:rPr>
        <w:rFonts w:ascii="Arial" w:eastAsia="Arial" w:hAnsi="Arial" w:hint="default"/>
        <w:w w:val="109"/>
        <w:sz w:val="56"/>
        <w:szCs w:val="56"/>
      </w:rPr>
    </w:lvl>
    <w:lvl w:ilvl="2" w:tplc="BF6897C4">
      <w:start w:val="1"/>
      <w:numFmt w:val="bullet"/>
      <w:lvlText w:val="•"/>
      <w:lvlJc w:val="left"/>
      <w:rPr>
        <w:rFonts w:hint="default"/>
      </w:rPr>
    </w:lvl>
    <w:lvl w:ilvl="3" w:tplc="C5A260E6">
      <w:start w:val="1"/>
      <w:numFmt w:val="bullet"/>
      <w:lvlText w:val="•"/>
      <w:lvlJc w:val="left"/>
      <w:rPr>
        <w:rFonts w:hint="default"/>
      </w:rPr>
    </w:lvl>
    <w:lvl w:ilvl="4" w:tplc="AE56CAE0">
      <w:start w:val="1"/>
      <w:numFmt w:val="bullet"/>
      <w:lvlText w:val="•"/>
      <w:lvlJc w:val="left"/>
      <w:rPr>
        <w:rFonts w:hint="default"/>
      </w:rPr>
    </w:lvl>
    <w:lvl w:ilvl="5" w:tplc="AF60A1F0">
      <w:start w:val="1"/>
      <w:numFmt w:val="bullet"/>
      <w:lvlText w:val="•"/>
      <w:lvlJc w:val="left"/>
      <w:rPr>
        <w:rFonts w:hint="default"/>
      </w:rPr>
    </w:lvl>
    <w:lvl w:ilvl="6" w:tplc="26FC1E4C">
      <w:start w:val="1"/>
      <w:numFmt w:val="bullet"/>
      <w:lvlText w:val="•"/>
      <w:lvlJc w:val="left"/>
      <w:rPr>
        <w:rFonts w:hint="default"/>
      </w:rPr>
    </w:lvl>
    <w:lvl w:ilvl="7" w:tplc="96E8C168">
      <w:start w:val="1"/>
      <w:numFmt w:val="bullet"/>
      <w:lvlText w:val="•"/>
      <w:lvlJc w:val="left"/>
      <w:rPr>
        <w:rFonts w:hint="default"/>
      </w:rPr>
    </w:lvl>
    <w:lvl w:ilvl="8" w:tplc="5B30B30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E156C"/>
    <w:rsid w:val="000022D6"/>
    <w:rsid w:val="000435F4"/>
    <w:rsid w:val="000E25D0"/>
    <w:rsid w:val="000F56C6"/>
    <w:rsid w:val="001108A9"/>
    <w:rsid w:val="001A057F"/>
    <w:rsid w:val="001D0B5E"/>
    <w:rsid w:val="001E6EA1"/>
    <w:rsid w:val="002117FF"/>
    <w:rsid w:val="00254569"/>
    <w:rsid w:val="002D2708"/>
    <w:rsid w:val="002F15F6"/>
    <w:rsid w:val="00307A4C"/>
    <w:rsid w:val="0037423A"/>
    <w:rsid w:val="003C7FB4"/>
    <w:rsid w:val="0041081E"/>
    <w:rsid w:val="00415D70"/>
    <w:rsid w:val="00426F6E"/>
    <w:rsid w:val="00430A0D"/>
    <w:rsid w:val="00430C6E"/>
    <w:rsid w:val="004406C1"/>
    <w:rsid w:val="00442E65"/>
    <w:rsid w:val="00450541"/>
    <w:rsid w:val="004652B6"/>
    <w:rsid w:val="00470182"/>
    <w:rsid w:val="00480C43"/>
    <w:rsid w:val="00486C29"/>
    <w:rsid w:val="0049057B"/>
    <w:rsid w:val="00496EF1"/>
    <w:rsid w:val="004E1469"/>
    <w:rsid w:val="00502439"/>
    <w:rsid w:val="00541070"/>
    <w:rsid w:val="00593083"/>
    <w:rsid w:val="006047B7"/>
    <w:rsid w:val="0061785A"/>
    <w:rsid w:val="00691AD2"/>
    <w:rsid w:val="006C23EA"/>
    <w:rsid w:val="006F1634"/>
    <w:rsid w:val="00713340"/>
    <w:rsid w:val="007D6BBC"/>
    <w:rsid w:val="008445AC"/>
    <w:rsid w:val="00862E9C"/>
    <w:rsid w:val="00866C1C"/>
    <w:rsid w:val="00873C87"/>
    <w:rsid w:val="00883407"/>
    <w:rsid w:val="00883F29"/>
    <w:rsid w:val="008B2B27"/>
    <w:rsid w:val="008C011C"/>
    <w:rsid w:val="008E2FB3"/>
    <w:rsid w:val="008F3B28"/>
    <w:rsid w:val="009260B9"/>
    <w:rsid w:val="00926E4B"/>
    <w:rsid w:val="0095149F"/>
    <w:rsid w:val="00965A83"/>
    <w:rsid w:val="0099485B"/>
    <w:rsid w:val="009A6995"/>
    <w:rsid w:val="009C1B07"/>
    <w:rsid w:val="00A673B3"/>
    <w:rsid w:val="00A9097B"/>
    <w:rsid w:val="00AC489A"/>
    <w:rsid w:val="00AD5173"/>
    <w:rsid w:val="00B27FED"/>
    <w:rsid w:val="00B418AA"/>
    <w:rsid w:val="00BB1BD0"/>
    <w:rsid w:val="00BC1D59"/>
    <w:rsid w:val="00C31106"/>
    <w:rsid w:val="00C4327A"/>
    <w:rsid w:val="00C921BB"/>
    <w:rsid w:val="00CB019E"/>
    <w:rsid w:val="00CE0686"/>
    <w:rsid w:val="00D86207"/>
    <w:rsid w:val="00DA0F3C"/>
    <w:rsid w:val="00E172B8"/>
    <w:rsid w:val="00E54C29"/>
    <w:rsid w:val="00EC73AB"/>
    <w:rsid w:val="00ED2198"/>
    <w:rsid w:val="00ED571C"/>
    <w:rsid w:val="00EE156C"/>
    <w:rsid w:val="00F01329"/>
    <w:rsid w:val="00F01BFA"/>
    <w:rsid w:val="00F20CEB"/>
    <w:rsid w:val="00F64D4D"/>
    <w:rsid w:val="00FE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necteur droit avec flèche 28"/>
        <o:r id="V:Rule2" type="connector" idref="#Connecteur droit avec flèch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3AB"/>
  </w:style>
  <w:style w:type="paragraph" w:styleId="Titre1">
    <w:name w:val="heading 1"/>
    <w:basedOn w:val="Normal"/>
    <w:uiPriority w:val="1"/>
    <w:qFormat/>
    <w:rsid w:val="00EC73AB"/>
    <w:pPr>
      <w:ind w:left="2506"/>
      <w:outlineLvl w:val="0"/>
    </w:pPr>
    <w:rPr>
      <w:rFonts w:ascii="Arial" w:eastAsia="Arial" w:hAnsi="Arial"/>
      <w:sz w:val="140"/>
      <w:szCs w:val="140"/>
    </w:rPr>
  </w:style>
  <w:style w:type="paragraph" w:styleId="Titre2">
    <w:name w:val="heading 2"/>
    <w:basedOn w:val="Normal"/>
    <w:uiPriority w:val="1"/>
    <w:qFormat/>
    <w:rsid w:val="00EC73AB"/>
    <w:pPr>
      <w:ind w:left="2448"/>
      <w:outlineLvl w:val="1"/>
    </w:pPr>
    <w:rPr>
      <w:rFonts w:ascii="Calibri" w:eastAsia="Calibri" w:hAnsi="Calibri"/>
      <w:sz w:val="72"/>
      <w:szCs w:val="72"/>
    </w:rPr>
  </w:style>
  <w:style w:type="paragraph" w:styleId="Titre3">
    <w:name w:val="heading 3"/>
    <w:basedOn w:val="Normal"/>
    <w:uiPriority w:val="1"/>
    <w:qFormat/>
    <w:rsid w:val="00EC73AB"/>
    <w:pPr>
      <w:ind w:left="6430"/>
      <w:outlineLvl w:val="2"/>
    </w:pPr>
    <w:rPr>
      <w:rFonts w:ascii="Arial" w:eastAsia="Arial" w:hAnsi="Arial"/>
      <w:b/>
      <w:bCs/>
      <w:sz w:val="64"/>
      <w:szCs w:val="64"/>
    </w:rPr>
  </w:style>
  <w:style w:type="paragraph" w:styleId="Titre4">
    <w:name w:val="heading 4"/>
    <w:basedOn w:val="Normal"/>
    <w:uiPriority w:val="1"/>
    <w:qFormat/>
    <w:rsid w:val="00EC73AB"/>
    <w:pPr>
      <w:ind w:left="650"/>
      <w:outlineLvl w:val="3"/>
    </w:pPr>
    <w:rPr>
      <w:rFonts w:ascii="Arial" w:eastAsia="Arial" w:hAnsi="Arial"/>
      <w:sz w:val="64"/>
      <w:szCs w:val="64"/>
    </w:rPr>
  </w:style>
  <w:style w:type="paragraph" w:styleId="Titre5">
    <w:name w:val="heading 5"/>
    <w:basedOn w:val="Normal"/>
    <w:uiPriority w:val="1"/>
    <w:qFormat/>
    <w:rsid w:val="00EC73AB"/>
    <w:pPr>
      <w:outlineLvl w:val="4"/>
    </w:pPr>
    <w:rPr>
      <w:rFonts w:ascii="Calibri" w:eastAsia="Calibri" w:hAnsi="Calibri"/>
      <w:b/>
      <w:bCs/>
      <w:sz w:val="56"/>
      <w:szCs w:val="56"/>
    </w:rPr>
  </w:style>
  <w:style w:type="paragraph" w:styleId="Titre6">
    <w:name w:val="heading 6"/>
    <w:basedOn w:val="Normal"/>
    <w:uiPriority w:val="1"/>
    <w:qFormat/>
    <w:rsid w:val="00EC73AB"/>
    <w:pPr>
      <w:ind w:left="20"/>
      <w:outlineLvl w:val="5"/>
    </w:pPr>
    <w:rPr>
      <w:rFonts w:ascii="Arial" w:eastAsia="Arial" w:hAnsi="Arial"/>
      <w:sz w:val="56"/>
      <w:szCs w:val="56"/>
    </w:rPr>
  </w:style>
  <w:style w:type="paragraph" w:styleId="Titre7">
    <w:name w:val="heading 7"/>
    <w:basedOn w:val="Normal"/>
    <w:uiPriority w:val="1"/>
    <w:qFormat/>
    <w:rsid w:val="00EC73AB"/>
    <w:pPr>
      <w:ind w:left="380"/>
      <w:outlineLvl w:val="6"/>
    </w:pPr>
    <w:rPr>
      <w:rFonts w:ascii="Calibri" w:eastAsia="Calibri" w:hAnsi="Calibri"/>
      <w:sz w:val="48"/>
      <w:szCs w:val="48"/>
    </w:rPr>
  </w:style>
  <w:style w:type="paragraph" w:styleId="Titre8">
    <w:name w:val="heading 8"/>
    <w:basedOn w:val="Normal"/>
    <w:uiPriority w:val="1"/>
    <w:qFormat/>
    <w:rsid w:val="00EC73AB"/>
    <w:pPr>
      <w:outlineLvl w:val="7"/>
    </w:pPr>
    <w:rPr>
      <w:rFonts w:ascii="Calibri" w:eastAsia="Calibri" w:hAnsi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3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C73AB"/>
    <w:pPr>
      <w:ind w:left="20"/>
    </w:pPr>
    <w:rPr>
      <w:rFonts w:ascii="Calibri" w:eastAsia="Calibri" w:hAnsi="Calibri"/>
      <w:sz w:val="36"/>
      <w:szCs w:val="36"/>
    </w:rPr>
  </w:style>
  <w:style w:type="paragraph" w:styleId="Paragraphedeliste">
    <w:name w:val="List Paragraph"/>
    <w:basedOn w:val="Normal"/>
    <w:uiPriority w:val="1"/>
    <w:qFormat/>
    <w:rsid w:val="00EC73AB"/>
  </w:style>
  <w:style w:type="paragraph" w:customStyle="1" w:styleId="TableParagraph">
    <w:name w:val="Table Paragraph"/>
    <w:basedOn w:val="Normal"/>
    <w:uiPriority w:val="1"/>
    <w:qFormat/>
    <w:rsid w:val="00EC73AB"/>
  </w:style>
  <w:style w:type="table" w:styleId="Grilledutableau">
    <w:name w:val="Table Grid"/>
    <w:basedOn w:val="TableauNormal"/>
    <w:uiPriority w:val="39"/>
    <w:rsid w:val="0041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4D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930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083"/>
  </w:style>
  <w:style w:type="paragraph" w:styleId="Pieddepage">
    <w:name w:val="footer"/>
    <w:basedOn w:val="Normal"/>
    <w:link w:val="PieddepageCar"/>
    <w:uiPriority w:val="99"/>
    <w:unhideWhenUsed/>
    <w:rsid w:val="00593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083"/>
  </w:style>
  <w:style w:type="paragraph" w:styleId="Textedebulles">
    <w:name w:val="Balloon Text"/>
    <w:basedOn w:val="Normal"/>
    <w:link w:val="TextedebullesCar"/>
    <w:uiPriority w:val="99"/>
    <w:semiHidden/>
    <w:unhideWhenUsed/>
    <w:rsid w:val="002545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FE67-ACAB-4D34-9FE9-98E0B88C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leçon</vt:lpstr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leçon</dc:title>
  <dc:creator>PINEL</dc:creator>
  <cp:lastModifiedBy>Ecole Elementaire</cp:lastModifiedBy>
  <cp:revision>2</cp:revision>
  <cp:lastPrinted>2019-12-20T16:54:00Z</cp:lastPrinted>
  <dcterms:created xsi:type="dcterms:W3CDTF">2019-12-20T16:54:00Z</dcterms:created>
  <dcterms:modified xsi:type="dcterms:W3CDTF">2019-12-20T16:54:00Z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2015-01-18T00:00:00Z</vt:filetime>
  </property>
</Properties>
</file>